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182E7D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Калиновка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763F88" w:rsidRDefault="00E11A92" w:rsidP="00567E6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67E69">
        <w:rPr>
          <w:rFonts w:ascii="Times New Roman" w:hAnsi="Times New Roman"/>
          <w:sz w:val="28"/>
          <w:szCs w:val="28"/>
        </w:rPr>
        <w:t>от «</w:t>
      </w:r>
      <w:r w:rsidR="00567E69" w:rsidRPr="00567E69">
        <w:rPr>
          <w:rFonts w:ascii="Times New Roman" w:hAnsi="Times New Roman"/>
          <w:sz w:val="28"/>
          <w:szCs w:val="28"/>
        </w:rPr>
        <w:t>01</w:t>
      </w:r>
      <w:r w:rsidRPr="00567E69">
        <w:rPr>
          <w:rFonts w:ascii="Times New Roman" w:hAnsi="Times New Roman"/>
          <w:sz w:val="28"/>
          <w:szCs w:val="28"/>
        </w:rPr>
        <w:t xml:space="preserve">» </w:t>
      </w:r>
      <w:r w:rsidR="00FF6C00" w:rsidRPr="00567E69">
        <w:rPr>
          <w:rFonts w:ascii="Times New Roman" w:hAnsi="Times New Roman"/>
          <w:sz w:val="28"/>
          <w:szCs w:val="28"/>
        </w:rPr>
        <w:t>о</w:t>
      </w:r>
      <w:r w:rsidR="00567E69" w:rsidRPr="00567E69">
        <w:rPr>
          <w:rFonts w:ascii="Times New Roman" w:hAnsi="Times New Roman"/>
          <w:sz w:val="28"/>
          <w:szCs w:val="28"/>
        </w:rPr>
        <w:t>кт</w:t>
      </w:r>
      <w:r w:rsidR="00FF6C00" w:rsidRPr="00567E69">
        <w:rPr>
          <w:rFonts w:ascii="Times New Roman" w:hAnsi="Times New Roman"/>
          <w:sz w:val="28"/>
          <w:szCs w:val="28"/>
        </w:rPr>
        <w:t>я</w:t>
      </w:r>
      <w:r w:rsidR="00CE028E" w:rsidRPr="00567E69">
        <w:rPr>
          <w:rFonts w:ascii="Times New Roman" w:hAnsi="Times New Roman"/>
          <w:sz w:val="28"/>
          <w:szCs w:val="28"/>
        </w:rPr>
        <w:t>бря</w:t>
      </w:r>
      <w:r w:rsidR="00716870" w:rsidRPr="00567E69">
        <w:rPr>
          <w:rFonts w:ascii="Times New Roman" w:hAnsi="Times New Roman"/>
          <w:sz w:val="28"/>
          <w:szCs w:val="28"/>
        </w:rPr>
        <w:t xml:space="preserve"> </w:t>
      </w:r>
      <w:r w:rsidR="00775C7B" w:rsidRPr="00567E69">
        <w:rPr>
          <w:rFonts w:ascii="Times New Roman" w:hAnsi="Times New Roman"/>
          <w:sz w:val="28"/>
          <w:szCs w:val="28"/>
        </w:rPr>
        <w:t>201</w:t>
      </w:r>
      <w:r w:rsidR="009270F8" w:rsidRPr="00567E69">
        <w:rPr>
          <w:rFonts w:ascii="Times New Roman" w:hAnsi="Times New Roman"/>
          <w:sz w:val="28"/>
          <w:szCs w:val="28"/>
        </w:rPr>
        <w:t>8</w:t>
      </w:r>
      <w:r w:rsidR="00775C7B" w:rsidRPr="00567E69">
        <w:rPr>
          <w:rFonts w:ascii="Times New Roman" w:hAnsi="Times New Roman"/>
          <w:sz w:val="28"/>
          <w:szCs w:val="28"/>
        </w:rPr>
        <w:t xml:space="preserve"> </w:t>
      </w:r>
      <w:r w:rsidR="00775C7B" w:rsidRPr="00763F88">
        <w:rPr>
          <w:rFonts w:ascii="Times New Roman" w:hAnsi="Times New Roman"/>
          <w:sz w:val="28"/>
          <w:szCs w:val="28"/>
        </w:rPr>
        <w:t>года</w:t>
      </w:r>
      <w:r w:rsidR="006A4126" w:rsidRPr="00763F88">
        <w:rPr>
          <w:rFonts w:ascii="Times New Roman" w:hAnsi="Times New Roman"/>
          <w:sz w:val="28"/>
          <w:szCs w:val="28"/>
        </w:rPr>
        <w:t xml:space="preserve">   </w:t>
      </w:r>
      <w:r w:rsidR="00763F88" w:rsidRPr="00763F88">
        <w:rPr>
          <w:rFonts w:ascii="Times New Roman" w:hAnsi="Times New Roman"/>
          <w:sz w:val="28"/>
          <w:szCs w:val="28"/>
        </w:rPr>
        <w:t>№</w:t>
      </w:r>
      <w:r w:rsidR="00763F88">
        <w:rPr>
          <w:rFonts w:ascii="Times New Roman" w:hAnsi="Times New Roman"/>
          <w:sz w:val="28"/>
          <w:szCs w:val="28"/>
        </w:rPr>
        <w:t>3-а</w:t>
      </w:r>
    </w:p>
    <w:p w:rsidR="00B74BB5" w:rsidRPr="00182E7D" w:rsidRDefault="00B74BB5" w:rsidP="002E4B0E">
      <w:pPr>
        <w:spacing w:after="120"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5A703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A834B2" w:rsidRPr="00A834B2" w:rsidRDefault="00182E7D" w:rsidP="005C5E9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5A703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Pr="00182E7D">
        <w:rPr>
          <w:rFonts w:ascii="Times New Roman" w:hAnsi="Times New Roman"/>
          <w:b/>
          <w:color w:val="0D0D0D"/>
          <w:sz w:val="28"/>
          <w:szCs w:val="28"/>
        </w:rPr>
        <w:t xml:space="preserve">"Водоснабжение </w:t>
      </w:r>
      <w:proofErr w:type="gramStart"/>
      <w:r w:rsidRPr="00182E7D">
        <w:rPr>
          <w:rFonts w:ascii="Times New Roman" w:hAnsi="Times New Roman"/>
          <w:b/>
          <w:color w:val="0D0D0D"/>
          <w:sz w:val="28"/>
          <w:szCs w:val="28"/>
        </w:rPr>
        <w:t>с</w:t>
      </w:r>
      <w:proofErr w:type="gramEnd"/>
      <w:r w:rsidRPr="00182E7D">
        <w:rPr>
          <w:rFonts w:ascii="Times New Roman" w:hAnsi="Times New Roman"/>
          <w:b/>
          <w:color w:val="0D0D0D"/>
          <w:sz w:val="28"/>
          <w:szCs w:val="28"/>
        </w:rPr>
        <w:t xml:space="preserve">. </w:t>
      </w:r>
      <w:proofErr w:type="gramStart"/>
      <w:r w:rsidRPr="00182E7D">
        <w:rPr>
          <w:rFonts w:ascii="Times New Roman" w:hAnsi="Times New Roman"/>
          <w:b/>
          <w:color w:val="0D0D0D"/>
          <w:sz w:val="28"/>
          <w:szCs w:val="28"/>
        </w:rPr>
        <w:t>Калиновка</w:t>
      </w:r>
      <w:proofErr w:type="gramEnd"/>
      <w:r w:rsidRPr="00182E7D">
        <w:rPr>
          <w:rFonts w:ascii="Times New Roman" w:hAnsi="Times New Roman"/>
          <w:b/>
          <w:color w:val="0D0D0D"/>
          <w:sz w:val="28"/>
          <w:szCs w:val="28"/>
        </w:rPr>
        <w:t xml:space="preserve"> муниципального района Сергиевский"</w:t>
      </w:r>
      <w:r w:rsidR="006A4126">
        <w:rPr>
          <w:rFonts w:ascii="Times New Roman" w:hAnsi="Times New Roman"/>
          <w:b/>
          <w:sz w:val="28"/>
          <w:szCs w:val="28"/>
        </w:rPr>
        <w:t xml:space="preserve"> </w:t>
      </w:r>
      <w:r w:rsidR="005C5E97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6A41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Калиновка </w:t>
      </w:r>
      <w:r w:rsidR="005C5E97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567E69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567E69">
        <w:rPr>
          <w:rFonts w:ascii="Times New Roman" w:hAnsi="Times New Roman"/>
          <w:noProof/>
          <w:sz w:val="28"/>
          <w:szCs w:val="28"/>
        </w:rPr>
        <w:t>Калиновка</w:t>
      </w:r>
      <w:r w:rsidR="006A4126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567E69">
        <w:rPr>
          <w:rFonts w:ascii="Times New Roman" w:hAnsi="Times New Roman"/>
          <w:noProof/>
          <w:sz w:val="28"/>
          <w:szCs w:val="28"/>
        </w:rPr>
        <w:t>Калиновка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</w:t>
      </w:r>
      <w:r w:rsidRPr="00567E69">
        <w:rPr>
          <w:rFonts w:ascii="Times New Roman" w:hAnsi="Times New Roman"/>
          <w:sz w:val="28"/>
          <w:szCs w:val="28"/>
          <w:lang w:eastAsia="ar-SA"/>
        </w:rPr>
        <w:t xml:space="preserve">представителей сельского поселения </w:t>
      </w:r>
      <w:r w:rsidR="00182E7D" w:rsidRPr="00567E69">
        <w:rPr>
          <w:rFonts w:ascii="Times New Roman" w:hAnsi="Times New Roman"/>
          <w:noProof/>
          <w:sz w:val="28"/>
          <w:szCs w:val="28"/>
        </w:rPr>
        <w:t>Калиновка</w:t>
      </w:r>
      <w:r w:rsidR="00870EC1" w:rsidRPr="00567E69">
        <w:rPr>
          <w:rFonts w:ascii="Times New Roman" w:hAnsi="Times New Roman"/>
          <w:noProof/>
          <w:sz w:val="28"/>
          <w:szCs w:val="28"/>
        </w:rPr>
        <w:t xml:space="preserve"> </w:t>
      </w:r>
      <w:r w:rsidRPr="00567E69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567E69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567E69">
        <w:rPr>
          <w:rFonts w:ascii="Times New Roman" w:hAnsi="Times New Roman"/>
          <w:sz w:val="28"/>
          <w:szCs w:val="28"/>
          <w:lang w:eastAsia="ar-SA"/>
        </w:rPr>
        <w:t xml:space="preserve"> Самарской области </w:t>
      </w:r>
      <w:r w:rsidR="004B610D" w:rsidRPr="00567E69">
        <w:rPr>
          <w:rFonts w:ascii="Times New Roman" w:hAnsi="Times New Roman"/>
          <w:sz w:val="28"/>
          <w:szCs w:val="28"/>
          <w:lang w:eastAsia="ar-SA"/>
        </w:rPr>
        <w:t>2</w:t>
      </w:r>
      <w:r w:rsidR="00567E69" w:rsidRPr="00567E69">
        <w:rPr>
          <w:rFonts w:ascii="Times New Roman" w:hAnsi="Times New Roman"/>
          <w:sz w:val="28"/>
          <w:szCs w:val="28"/>
          <w:lang w:eastAsia="ar-SA"/>
        </w:rPr>
        <w:t>8</w:t>
      </w:r>
      <w:r w:rsidR="004B610D" w:rsidRPr="00567E69">
        <w:rPr>
          <w:rFonts w:ascii="Times New Roman" w:hAnsi="Times New Roman"/>
          <w:sz w:val="28"/>
          <w:szCs w:val="28"/>
          <w:lang w:eastAsia="ar-SA"/>
        </w:rPr>
        <w:t xml:space="preserve"> июня</w:t>
      </w:r>
      <w:r w:rsidR="006633F0" w:rsidRPr="00567E69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567E69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567E69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 w:rsidR="00567E69" w:rsidRPr="00567E69">
        <w:rPr>
          <w:rFonts w:ascii="Times New Roman" w:hAnsi="Times New Roman"/>
          <w:sz w:val="28"/>
          <w:szCs w:val="28"/>
          <w:lang w:eastAsia="ar-SA"/>
        </w:rPr>
        <w:t xml:space="preserve">18 </w:t>
      </w:r>
      <w:r w:rsidR="00277C7A" w:rsidRPr="00567E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67E69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6D5C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E69">
        <w:rPr>
          <w:rFonts w:ascii="Times New Roman" w:hAnsi="Times New Roman"/>
          <w:sz w:val="28"/>
          <w:szCs w:val="28"/>
        </w:rPr>
        <w:t>1. Провести на территории сельского</w:t>
      </w:r>
      <w:r w:rsidRPr="00CF76EE">
        <w:rPr>
          <w:rFonts w:ascii="Times New Roman" w:hAnsi="Times New Roman"/>
          <w:sz w:val="28"/>
          <w:szCs w:val="28"/>
        </w:rPr>
        <w:t xml:space="preserve"> поселения </w:t>
      </w:r>
      <w:r w:rsidR="00182E7D">
        <w:rPr>
          <w:rFonts w:ascii="Times New Roman" w:hAnsi="Times New Roman"/>
          <w:noProof/>
          <w:sz w:val="28"/>
          <w:szCs w:val="28"/>
        </w:rPr>
        <w:t>Калиновка</w:t>
      </w:r>
      <w:r w:rsidR="006A4126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FF6C00" w:rsidRPr="00FF6C00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182E7D" w:rsidRPr="00182E7D">
        <w:rPr>
          <w:rFonts w:ascii="Times New Roman" w:hAnsi="Times New Roman"/>
          <w:b/>
          <w:color w:val="0D0D0D"/>
          <w:sz w:val="28"/>
          <w:szCs w:val="28"/>
        </w:rPr>
        <w:t xml:space="preserve">Водоснабжение </w:t>
      </w:r>
      <w:proofErr w:type="gramStart"/>
      <w:r w:rsidR="00182E7D" w:rsidRPr="00182E7D">
        <w:rPr>
          <w:rFonts w:ascii="Times New Roman" w:hAnsi="Times New Roman"/>
          <w:b/>
          <w:color w:val="0D0D0D"/>
          <w:sz w:val="28"/>
          <w:szCs w:val="28"/>
        </w:rPr>
        <w:t>с</w:t>
      </w:r>
      <w:proofErr w:type="gramEnd"/>
      <w:r w:rsidR="00182E7D" w:rsidRPr="00182E7D">
        <w:rPr>
          <w:rFonts w:ascii="Times New Roman" w:hAnsi="Times New Roman"/>
          <w:b/>
          <w:color w:val="0D0D0D"/>
          <w:sz w:val="28"/>
          <w:szCs w:val="28"/>
        </w:rPr>
        <w:t xml:space="preserve">. </w:t>
      </w:r>
      <w:proofErr w:type="gramStart"/>
      <w:r w:rsidR="00182E7D" w:rsidRPr="00182E7D">
        <w:rPr>
          <w:rFonts w:ascii="Times New Roman" w:hAnsi="Times New Roman"/>
          <w:b/>
          <w:color w:val="0D0D0D"/>
          <w:sz w:val="28"/>
          <w:szCs w:val="28"/>
        </w:rPr>
        <w:t>Калиновка</w:t>
      </w:r>
      <w:proofErr w:type="gramEnd"/>
      <w:r w:rsidR="00182E7D" w:rsidRPr="00182E7D">
        <w:rPr>
          <w:rFonts w:ascii="Times New Roman" w:hAnsi="Times New Roman"/>
          <w:b/>
          <w:color w:val="0D0D0D"/>
          <w:sz w:val="28"/>
          <w:szCs w:val="28"/>
        </w:rPr>
        <w:t xml:space="preserve"> муниципального района Сергиевский</w:t>
      </w:r>
      <w:r w:rsidR="00FF6C00" w:rsidRPr="00FF6C00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065A4F" w:rsidRPr="001F262E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182E7D">
        <w:rPr>
          <w:rFonts w:ascii="Times New Roman" w:hAnsi="Times New Roman"/>
          <w:sz w:val="28"/>
          <w:szCs w:val="28"/>
        </w:rPr>
        <w:t>Калиновка</w:t>
      </w:r>
      <w:r w:rsidR="006A4126">
        <w:rPr>
          <w:rFonts w:ascii="Times New Roman" w:hAnsi="Times New Roman"/>
          <w:sz w:val="28"/>
          <w:szCs w:val="28"/>
        </w:rPr>
        <w:t xml:space="preserve"> </w:t>
      </w:r>
      <w:r w:rsidR="00065A4F" w:rsidRPr="001F262E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6A4126">
        <w:rPr>
          <w:rFonts w:ascii="Times New Roman" w:hAnsi="Times New Roman"/>
          <w:sz w:val="28"/>
          <w:szCs w:val="28"/>
        </w:rPr>
        <w:t xml:space="preserve"> 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6A4126">
        <w:rPr>
          <w:rFonts w:ascii="Times New Roman" w:hAnsi="Times New Roman"/>
          <w:sz w:val="28"/>
          <w:szCs w:val="28"/>
        </w:rPr>
        <w:t xml:space="preserve"> </w:t>
      </w:r>
      <w:r w:rsidR="00FC2942" w:rsidRPr="001F262E">
        <w:rPr>
          <w:rFonts w:ascii="Times New Roman" w:hAnsi="Times New Roman"/>
          <w:bCs/>
          <w:sz w:val="28"/>
          <w:szCs w:val="28"/>
        </w:rPr>
        <w:t>Утверждаемая часть проекта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проекта межевания территории Объекта прилагаются.</w:t>
      </w:r>
    </w:p>
    <w:p w:rsidR="00535BFB" w:rsidRPr="00567E69" w:rsidRDefault="00535BFB" w:rsidP="006D5CD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E69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567E69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 w:rsidRPr="00567E69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567E69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67E69" w:rsidRPr="00567E69">
        <w:rPr>
          <w:rFonts w:ascii="Times New Roman" w:hAnsi="Times New Roman"/>
          <w:sz w:val="28"/>
          <w:szCs w:val="28"/>
        </w:rPr>
        <w:t>–</w:t>
      </w:r>
      <w:r w:rsidRPr="00567E69">
        <w:rPr>
          <w:rFonts w:ascii="Times New Roman" w:hAnsi="Times New Roman"/>
          <w:sz w:val="28"/>
          <w:szCs w:val="28"/>
        </w:rPr>
        <w:t xml:space="preserve"> </w:t>
      </w:r>
      <w:r w:rsidRPr="00567E69">
        <w:rPr>
          <w:rFonts w:ascii="Times New Roman" w:hAnsi="Times New Roman"/>
          <w:sz w:val="28"/>
          <w:szCs w:val="28"/>
          <w:lang w:eastAsia="ar-SA"/>
        </w:rPr>
        <w:t>с</w:t>
      </w:r>
      <w:r w:rsidR="00567E69" w:rsidRPr="00567E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67E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7E69" w:rsidRPr="00567E69">
        <w:rPr>
          <w:rFonts w:ascii="Times New Roman" w:hAnsi="Times New Roman"/>
          <w:noProof/>
          <w:sz w:val="28"/>
          <w:szCs w:val="28"/>
          <w:lang w:eastAsia="ar-SA"/>
        </w:rPr>
        <w:t>10</w:t>
      </w:r>
      <w:r w:rsidR="006A4126" w:rsidRPr="00567E69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FF6C00" w:rsidRPr="00567E69">
        <w:rPr>
          <w:rFonts w:ascii="Times New Roman" w:hAnsi="Times New Roman"/>
          <w:noProof/>
          <w:sz w:val="28"/>
          <w:szCs w:val="28"/>
          <w:lang w:eastAsia="ar-SA"/>
        </w:rPr>
        <w:t>о</w:t>
      </w:r>
      <w:r w:rsidR="00567E69" w:rsidRPr="00567E69">
        <w:rPr>
          <w:rFonts w:ascii="Times New Roman" w:hAnsi="Times New Roman"/>
          <w:noProof/>
          <w:sz w:val="28"/>
          <w:szCs w:val="28"/>
          <w:lang w:eastAsia="ar-SA"/>
        </w:rPr>
        <w:t>кт</w:t>
      </w:r>
      <w:r w:rsidR="00FF6C00" w:rsidRPr="00567E69">
        <w:rPr>
          <w:rFonts w:ascii="Times New Roman" w:hAnsi="Times New Roman"/>
          <w:noProof/>
          <w:sz w:val="28"/>
          <w:szCs w:val="28"/>
          <w:lang w:eastAsia="ar-SA"/>
        </w:rPr>
        <w:t>я</w:t>
      </w:r>
      <w:r w:rsidR="00BD2E76" w:rsidRPr="00567E69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="001D5F40" w:rsidRPr="00567E69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567E69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567E69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6A4126" w:rsidRPr="00567E69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567E69">
        <w:rPr>
          <w:rFonts w:ascii="Times New Roman" w:hAnsi="Times New Roman"/>
          <w:sz w:val="28"/>
          <w:szCs w:val="28"/>
          <w:lang w:eastAsia="ar-SA"/>
        </w:rPr>
        <w:t>по</w:t>
      </w:r>
      <w:r w:rsidR="00567E69" w:rsidRPr="00567E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67E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7E69" w:rsidRPr="00567E69">
        <w:rPr>
          <w:rFonts w:ascii="Times New Roman" w:hAnsi="Times New Roman"/>
          <w:noProof/>
          <w:sz w:val="28"/>
          <w:szCs w:val="28"/>
          <w:lang w:eastAsia="ar-SA"/>
        </w:rPr>
        <w:t xml:space="preserve">08 </w:t>
      </w:r>
      <w:r w:rsidR="006A4126" w:rsidRPr="00567E69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67E69" w:rsidRPr="00567E69">
        <w:rPr>
          <w:rFonts w:ascii="Times New Roman" w:hAnsi="Times New Roman"/>
          <w:noProof/>
          <w:sz w:val="28"/>
          <w:szCs w:val="28"/>
          <w:lang w:eastAsia="ar-SA"/>
        </w:rPr>
        <w:t>ноя</w:t>
      </w:r>
      <w:r w:rsidR="00BD2E76" w:rsidRPr="00567E69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="00567E69" w:rsidRPr="00567E69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1D5F40" w:rsidRPr="00567E69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567E69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567E69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567E69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E69">
        <w:rPr>
          <w:rFonts w:ascii="Times New Roman" w:hAnsi="Times New Roman"/>
          <w:sz w:val="28"/>
          <w:szCs w:val="28"/>
        </w:rPr>
        <w:t>3. Срок проведения</w:t>
      </w:r>
      <w:r w:rsidRPr="00186CA7">
        <w:rPr>
          <w:rFonts w:ascii="Times New Roman" w:hAnsi="Times New Roman"/>
          <w:sz w:val="28"/>
          <w:szCs w:val="28"/>
        </w:rPr>
        <w:t xml:space="preserve">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6A4126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870EC1">
        <w:rPr>
          <w:rFonts w:ascii="Times New Roman" w:hAnsi="Times New Roman"/>
          <w:noProof/>
          <w:sz w:val="28"/>
          <w:szCs w:val="28"/>
        </w:rPr>
        <w:t>Захаркино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567E69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182E7D">
        <w:rPr>
          <w:rFonts w:ascii="Times New Roman" w:hAnsi="Times New Roman"/>
          <w:noProof/>
          <w:sz w:val="28"/>
          <w:szCs w:val="28"/>
        </w:rPr>
        <w:t>Калиновка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182E7D">
        <w:rPr>
          <w:rFonts w:ascii="Times New Roman" w:hAnsi="Times New Roman"/>
          <w:noProof/>
          <w:sz w:val="28"/>
          <w:szCs w:val="28"/>
        </w:rPr>
        <w:t>Калиновка</w:t>
      </w:r>
      <w:r w:rsidR="006A4126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</w:t>
      </w:r>
      <w:r w:rsidRPr="00567E69">
        <w:rPr>
          <w:rFonts w:ascii="Times New Roman" w:hAnsi="Times New Roman"/>
          <w:sz w:val="28"/>
          <w:szCs w:val="28"/>
        </w:rPr>
        <w:t xml:space="preserve">области </w:t>
      </w:r>
      <w:r w:rsidR="00567E69" w:rsidRPr="00567E69">
        <w:rPr>
          <w:rFonts w:ascii="Times New Roman" w:hAnsi="Times New Roman"/>
          <w:sz w:val="28"/>
          <w:szCs w:val="28"/>
        </w:rPr>
        <w:t xml:space="preserve"> от  28 июня 2018 года</w:t>
      </w:r>
      <w:r w:rsidR="00567E69">
        <w:rPr>
          <w:rFonts w:ascii="Times New Roman" w:hAnsi="Times New Roman"/>
          <w:sz w:val="28"/>
          <w:szCs w:val="28"/>
        </w:rPr>
        <w:t xml:space="preserve"> </w:t>
      </w:r>
      <w:r w:rsidR="00567E69" w:rsidRPr="00567E69">
        <w:rPr>
          <w:rFonts w:ascii="Times New Roman" w:hAnsi="Times New Roman"/>
          <w:sz w:val="28"/>
          <w:szCs w:val="28"/>
        </w:rPr>
        <w:t xml:space="preserve"> № 18 </w:t>
      </w:r>
      <w:r w:rsidRPr="00567E69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763F88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182E7D">
        <w:rPr>
          <w:rFonts w:ascii="Times New Roman" w:hAnsi="Times New Roman"/>
          <w:noProof/>
          <w:sz w:val="28"/>
          <w:szCs w:val="28"/>
        </w:rPr>
        <w:t>Калиновка</w:t>
      </w:r>
      <w:r w:rsidR="00716870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567E69">
        <w:rPr>
          <w:rFonts w:ascii="Times New Roman" w:hAnsi="Times New Roman"/>
          <w:sz w:val="28"/>
          <w:szCs w:val="28"/>
        </w:rPr>
        <w:t xml:space="preserve"> </w:t>
      </w:r>
      <w:r w:rsidR="00763F88" w:rsidRPr="00763F88">
        <w:rPr>
          <w:rFonts w:ascii="Times New Roman" w:hAnsi="Times New Roman"/>
          <w:sz w:val="28"/>
          <w:szCs w:val="28"/>
        </w:rPr>
        <w:t>446530</w:t>
      </w:r>
      <w:r w:rsidR="00277C7A" w:rsidRPr="00763F88">
        <w:rPr>
          <w:rFonts w:ascii="Times New Roman" w:hAnsi="Times New Roman"/>
          <w:sz w:val="28"/>
          <w:szCs w:val="28"/>
        </w:rPr>
        <w:t xml:space="preserve">, Самарская область, муниципальный </w:t>
      </w:r>
      <w:r w:rsidR="00763F88" w:rsidRPr="00763F88">
        <w:rPr>
          <w:rFonts w:ascii="Times New Roman" w:hAnsi="Times New Roman"/>
          <w:sz w:val="28"/>
          <w:szCs w:val="28"/>
        </w:rPr>
        <w:t>район Сергиевский</w:t>
      </w:r>
      <w:proofErr w:type="gramStart"/>
      <w:r w:rsidR="00763F88" w:rsidRPr="00763F8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63F88" w:rsidRPr="00763F88">
        <w:rPr>
          <w:rFonts w:ascii="Times New Roman" w:hAnsi="Times New Roman"/>
          <w:sz w:val="28"/>
          <w:szCs w:val="28"/>
        </w:rPr>
        <w:t xml:space="preserve"> с. Калиновка, ул. </w:t>
      </w:r>
      <w:proofErr w:type="spellStart"/>
      <w:r w:rsidR="00763F88" w:rsidRPr="00763F88">
        <w:rPr>
          <w:rFonts w:ascii="Times New Roman" w:hAnsi="Times New Roman"/>
          <w:sz w:val="28"/>
          <w:szCs w:val="28"/>
        </w:rPr>
        <w:t>Каськова</w:t>
      </w:r>
      <w:proofErr w:type="spellEnd"/>
      <w:r w:rsidR="00763F88" w:rsidRPr="00763F88">
        <w:rPr>
          <w:rFonts w:ascii="Times New Roman" w:hAnsi="Times New Roman"/>
          <w:sz w:val="28"/>
          <w:szCs w:val="28"/>
        </w:rPr>
        <w:t xml:space="preserve"> К.А.</w:t>
      </w:r>
      <w:r w:rsidR="00277C7A" w:rsidRPr="00763F88">
        <w:rPr>
          <w:rFonts w:ascii="Times New Roman" w:hAnsi="Times New Roman"/>
          <w:sz w:val="28"/>
          <w:szCs w:val="28"/>
        </w:rPr>
        <w:t>, д. 1</w:t>
      </w:r>
      <w:r w:rsidR="00763F88" w:rsidRPr="00763F88">
        <w:rPr>
          <w:rFonts w:ascii="Times New Roman" w:hAnsi="Times New Roman"/>
          <w:sz w:val="28"/>
          <w:szCs w:val="28"/>
        </w:rPr>
        <w:t>9а.</w:t>
      </w:r>
    </w:p>
    <w:p w:rsidR="00763F88" w:rsidRPr="00763F88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F88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763F88">
        <w:rPr>
          <w:rFonts w:ascii="Times New Roman" w:hAnsi="Times New Roman"/>
          <w:sz w:val="28"/>
          <w:szCs w:val="28"/>
        </w:rPr>
        <w:t>е</w:t>
      </w:r>
      <w:r w:rsidRPr="00763F88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763F88">
        <w:rPr>
          <w:rFonts w:ascii="Times New Roman" w:hAnsi="Times New Roman"/>
          <w:sz w:val="28"/>
          <w:szCs w:val="28"/>
        </w:rPr>
        <w:t xml:space="preserve">в </w:t>
      </w:r>
      <w:r w:rsidR="00D4265E" w:rsidRPr="00763F88">
        <w:rPr>
          <w:rFonts w:ascii="Times New Roman" w:hAnsi="Times New Roman"/>
          <w:sz w:val="28"/>
          <w:szCs w:val="28"/>
        </w:rPr>
        <w:t xml:space="preserve"> селе</w:t>
      </w:r>
      <w:r w:rsidR="00716870" w:rsidRPr="00763F88">
        <w:rPr>
          <w:rFonts w:ascii="Times New Roman" w:hAnsi="Times New Roman"/>
          <w:sz w:val="28"/>
          <w:szCs w:val="28"/>
        </w:rPr>
        <w:t xml:space="preserve"> </w:t>
      </w:r>
      <w:r w:rsidR="00182E7D" w:rsidRPr="00763F88">
        <w:rPr>
          <w:rFonts w:ascii="Times New Roman" w:hAnsi="Times New Roman"/>
          <w:noProof/>
          <w:sz w:val="28"/>
          <w:szCs w:val="28"/>
        </w:rPr>
        <w:t>Калиновка</w:t>
      </w:r>
      <w:r w:rsidR="00870EC1" w:rsidRPr="00763F88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763F88">
        <w:rPr>
          <w:rFonts w:ascii="Times New Roman" w:hAnsi="Times New Roman"/>
          <w:noProof/>
          <w:sz w:val="28"/>
          <w:szCs w:val="28"/>
        </w:rPr>
        <w:t xml:space="preserve">– </w:t>
      </w:r>
      <w:r w:rsidR="00567E69" w:rsidRPr="00763F88">
        <w:rPr>
          <w:rFonts w:ascii="Times New Roman" w:hAnsi="Times New Roman"/>
          <w:sz w:val="28"/>
          <w:szCs w:val="28"/>
        </w:rPr>
        <w:t>17</w:t>
      </w:r>
      <w:r w:rsidR="008151DF" w:rsidRPr="00763F88">
        <w:rPr>
          <w:rFonts w:ascii="Times New Roman" w:hAnsi="Times New Roman"/>
          <w:sz w:val="28"/>
          <w:szCs w:val="28"/>
        </w:rPr>
        <w:t>.</w:t>
      </w:r>
      <w:r w:rsidR="00FF6C00" w:rsidRPr="00763F88">
        <w:rPr>
          <w:rFonts w:ascii="Times New Roman" w:hAnsi="Times New Roman"/>
          <w:sz w:val="28"/>
          <w:szCs w:val="28"/>
        </w:rPr>
        <w:t>1</w:t>
      </w:r>
      <w:r w:rsidR="00567E69" w:rsidRPr="00763F88">
        <w:rPr>
          <w:rFonts w:ascii="Times New Roman" w:hAnsi="Times New Roman"/>
          <w:sz w:val="28"/>
          <w:szCs w:val="28"/>
        </w:rPr>
        <w:t>0</w:t>
      </w:r>
      <w:r w:rsidR="001D5F40" w:rsidRPr="00763F88">
        <w:rPr>
          <w:rFonts w:ascii="Times New Roman" w:hAnsi="Times New Roman"/>
          <w:sz w:val="28"/>
          <w:szCs w:val="28"/>
        </w:rPr>
        <w:t>.201</w:t>
      </w:r>
      <w:r w:rsidR="008151DF" w:rsidRPr="00763F88">
        <w:rPr>
          <w:rFonts w:ascii="Times New Roman" w:hAnsi="Times New Roman"/>
          <w:sz w:val="28"/>
          <w:szCs w:val="28"/>
        </w:rPr>
        <w:t>8</w:t>
      </w:r>
      <w:r w:rsidR="00CD513D" w:rsidRPr="00763F88">
        <w:rPr>
          <w:rFonts w:ascii="Times New Roman" w:hAnsi="Times New Roman"/>
          <w:sz w:val="28"/>
          <w:szCs w:val="28"/>
        </w:rPr>
        <w:t xml:space="preserve"> года</w:t>
      </w:r>
      <w:r w:rsidR="00182E7D" w:rsidRPr="00763F88">
        <w:rPr>
          <w:rFonts w:ascii="Times New Roman" w:hAnsi="Times New Roman"/>
          <w:sz w:val="28"/>
          <w:szCs w:val="28"/>
        </w:rPr>
        <w:t xml:space="preserve"> </w:t>
      </w:r>
      <w:r w:rsidR="004129D1" w:rsidRPr="00763F88">
        <w:rPr>
          <w:rFonts w:ascii="Times New Roman" w:hAnsi="Times New Roman"/>
          <w:sz w:val="28"/>
          <w:szCs w:val="28"/>
        </w:rPr>
        <w:t>в</w:t>
      </w:r>
      <w:r w:rsidR="00CD513D" w:rsidRPr="00763F88">
        <w:rPr>
          <w:rFonts w:ascii="Times New Roman" w:hAnsi="Times New Roman"/>
          <w:sz w:val="28"/>
          <w:szCs w:val="28"/>
        </w:rPr>
        <w:t xml:space="preserve"> 18.00</w:t>
      </w:r>
      <w:r w:rsidR="002E4B0E" w:rsidRPr="00763F88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63F88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763F88" w:rsidRPr="00763F88">
        <w:rPr>
          <w:rFonts w:ascii="Times New Roman" w:hAnsi="Times New Roman"/>
          <w:sz w:val="28"/>
          <w:szCs w:val="28"/>
        </w:rPr>
        <w:t>446530, Самарская область, муниципальный район Сергиевский</w:t>
      </w:r>
      <w:proofErr w:type="gramStart"/>
      <w:r w:rsidR="00763F88" w:rsidRPr="00763F8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63F88" w:rsidRPr="00763F88">
        <w:rPr>
          <w:rFonts w:ascii="Times New Roman" w:hAnsi="Times New Roman"/>
          <w:sz w:val="28"/>
          <w:szCs w:val="28"/>
        </w:rPr>
        <w:t xml:space="preserve"> с. Калиновка, ул. </w:t>
      </w:r>
      <w:proofErr w:type="spellStart"/>
      <w:r w:rsidR="00763F88" w:rsidRPr="00763F88">
        <w:rPr>
          <w:rFonts w:ascii="Times New Roman" w:hAnsi="Times New Roman"/>
          <w:sz w:val="28"/>
          <w:szCs w:val="28"/>
        </w:rPr>
        <w:t>Каськова</w:t>
      </w:r>
      <w:proofErr w:type="spellEnd"/>
      <w:r w:rsidR="00763F88" w:rsidRPr="00763F88">
        <w:rPr>
          <w:rFonts w:ascii="Times New Roman" w:hAnsi="Times New Roman"/>
          <w:sz w:val="28"/>
          <w:szCs w:val="28"/>
        </w:rPr>
        <w:t xml:space="preserve"> К.А., д. 19а.</w:t>
      </w:r>
    </w:p>
    <w:p w:rsidR="00535BFB" w:rsidRPr="00186CA7" w:rsidRDefault="00763F88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 </w:t>
      </w:r>
      <w:r w:rsidR="00535BFB"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="00535BFB"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7168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716870">
        <w:rPr>
          <w:rFonts w:ascii="Times New Roman" w:hAnsi="Times New Roman"/>
          <w:sz w:val="28"/>
          <w:szCs w:val="28"/>
        </w:rPr>
        <w:t xml:space="preserve"> </w:t>
      </w:r>
      <w:r w:rsidR="00535BFB"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="00535BFB"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="00535BFB"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="00535BFB"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</w:t>
      </w:r>
      <w:bookmarkStart w:id="0" w:name="_GoBack"/>
      <w:bookmarkEnd w:id="0"/>
      <w:r w:rsidRPr="00186CA7">
        <w:rPr>
          <w:rFonts w:ascii="Times New Roman" w:hAnsi="Times New Roman"/>
          <w:sz w:val="28"/>
          <w:szCs w:val="28"/>
        </w:rPr>
        <w:t>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567E69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567E69">
        <w:rPr>
          <w:rFonts w:ascii="Times New Roman" w:hAnsi="Times New Roman"/>
          <w:sz w:val="28"/>
          <w:szCs w:val="28"/>
        </w:rPr>
        <w:t xml:space="preserve">прекращается </w:t>
      </w:r>
      <w:r w:rsidR="00567E69" w:rsidRPr="00567E69">
        <w:rPr>
          <w:rFonts w:ascii="Times New Roman" w:hAnsi="Times New Roman"/>
          <w:sz w:val="28"/>
          <w:szCs w:val="28"/>
        </w:rPr>
        <w:t>01 ноя</w:t>
      </w:r>
      <w:r w:rsidR="00BD2E76" w:rsidRPr="00567E69">
        <w:rPr>
          <w:rFonts w:ascii="Times New Roman" w:hAnsi="Times New Roman"/>
          <w:sz w:val="28"/>
          <w:szCs w:val="28"/>
        </w:rPr>
        <w:t xml:space="preserve">бря </w:t>
      </w:r>
      <w:r w:rsidRPr="00567E69">
        <w:rPr>
          <w:rFonts w:ascii="Times New Roman" w:hAnsi="Times New Roman"/>
          <w:noProof/>
          <w:sz w:val="28"/>
          <w:szCs w:val="28"/>
        </w:rPr>
        <w:t>201</w:t>
      </w:r>
      <w:r w:rsidR="008151DF" w:rsidRPr="00567E69">
        <w:rPr>
          <w:rFonts w:ascii="Times New Roman" w:hAnsi="Times New Roman"/>
          <w:noProof/>
          <w:sz w:val="28"/>
          <w:szCs w:val="28"/>
        </w:rPr>
        <w:t xml:space="preserve">8 </w:t>
      </w:r>
      <w:r w:rsidRPr="00567E69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567E69">
        <w:rPr>
          <w:rFonts w:ascii="Times New Roman" w:hAnsi="Times New Roman"/>
          <w:sz w:val="28"/>
          <w:szCs w:val="28"/>
        </w:rPr>
        <w:t>.</w:t>
      </w:r>
    </w:p>
    <w:p w:rsidR="004129D1" w:rsidRPr="00763F88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E69">
        <w:rPr>
          <w:rFonts w:ascii="Times New Roman" w:hAnsi="Times New Roman"/>
          <w:sz w:val="28"/>
          <w:szCs w:val="28"/>
        </w:rPr>
        <w:t>11. Назначить лицом, ответственным за ведение</w:t>
      </w:r>
      <w:r w:rsidRPr="00CF76EE">
        <w:rPr>
          <w:rFonts w:ascii="Times New Roman" w:hAnsi="Times New Roman"/>
          <w:sz w:val="28"/>
          <w:szCs w:val="28"/>
        </w:rPr>
        <w:t xml:space="preserve">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182E7D">
        <w:rPr>
          <w:rFonts w:ascii="Times New Roman" w:hAnsi="Times New Roman"/>
          <w:sz w:val="28"/>
          <w:szCs w:val="28"/>
        </w:rPr>
        <w:t>Калиновка</w:t>
      </w:r>
      <w:r w:rsidR="00716870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7168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763F88" w:rsidRPr="00763F88">
        <w:rPr>
          <w:rFonts w:ascii="Times New Roman" w:hAnsi="Times New Roman"/>
          <w:sz w:val="28"/>
          <w:szCs w:val="28"/>
          <w:lang w:eastAsia="ar-SA"/>
        </w:rPr>
        <w:t>Плюснину</w:t>
      </w:r>
      <w:proofErr w:type="spellEnd"/>
      <w:r w:rsidR="00763F88" w:rsidRPr="00763F88">
        <w:rPr>
          <w:rFonts w:ascii="Times New Roman" w:hAnsi="Times New Roman"/>
          <w:sz w:val="28"/>
          <w:szCs w:val="28"/>
          <w:lang w:eastAsia="ar-SA"/>
        </w:rPr>
        <w:t xml:space="preserve"> Надежду Александровну.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16870">
        <w:rPr>
          <w:rFonts w:ascii="Times New Roman" w:hAnsi="Times New Roman"/>
          <w:sz w:val="28"/>
          <w:szCs w:val="28"/>
        </w:rPr>
        <w:t xml:space="preserve"> </w:t>
      </w:r>
      <w:r w:rsidR="00182E7D">
        <w:rPr>
          <w:rFonts w:ascii="Times New Roman" w:hAnsi="Times New Roman"/>
          <w:sz w:val="28"/>
          <w:szCs w:val="28"/>
        </w:rPr>
        <w:t>Калиновка</w:t>
      </w:r>
      <w:r w:rsidR="00716870">
        <w:rPr>
          <w:rFonts w:ascii="Times New Roman" w:hAnsi="Times New Roman"/>
          <w:sz w:val="28"/>
          <w:szCs w:val="28"/>
        </w:rPr>
        <w:t xml:space="preserve">   </w:t>
      </w:r>
      <w:r w:rsidR="00182E7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6870">
        <w:rPr>
          <w:rFonts w:ascii="Times New Roman" w:hAnsi="Times New Roman"/>
          <w:sz w:val="28"/>
          <w:szCs w:val="28"/>
        </w:rPr>
        <w:t xml:space="preserve"> </w:t>
      </w:r>
      <w:r w:rsidR="00182E7D" w:rsidRPr="00182E7D">
        <w:rPr>
          <w:rFonts w:ascii="Times New Roman" w:hAnsi="Times New Roman"/>
          <w:sz w:val="28"/>
          <w:szCs w:val="28"/>
        </w:rPr>
        <w:t>С.В. Беспалов</w:t>
      </w:r>
      <w:r w:rsidR="00716870">
        <w:rPr>
          <w:rFonts w:ascii="Times New Roman" w:hAnsi="Times New Roman"/>
          <w:sz w:val="28"/>
          <w:szCs w:val="28"/>
        </w:rPr>
        <w:t xml:space="preserve">              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71687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05" w:rsidRDefault="00B44405" w:rsidP="005A74DF">
      <w:r>
        <w:separator/>
      </w:r>
    </w:p>
  </w:endnote>
  <w:endnote w:type="continuationSeparator" w:id="0">
    <w:p w:rsidR="00B44405" w:rsidRDefault="00B44405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05" w:rsidRDefault="00B44405" w:rsidP="005A74DF">
      <w:r>
        <w:separator/>
      </w:r>
    </w:p>
  </w:footnote>
  <w:footnote w:type="continuationSeparator" w:id="0">
    <w:p w:rsidR="00B44405" w:rsidRDefault="00B44405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Default="001929BC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Pr="00EC0F77" w:rsidRDefault="001929BC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63F88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Default="001929BC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Pr="00EC0F77" w:rsidRDefault="001929BC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17607"/>
    <w:rsid w:val="001232CF"/>
    <w:rsid w:val="001613B6"/>
    <w:rsid w:val="00163902"/>
    <w:rsid w:val="00171408"/>
    <w:rsid w:val="00177441"/>
    <w:rsid w:val="00182C62"/>
    <w:rsid w:val="00182E7D"/>
    <w:rsid w:val="00186CA7"/>
    <w:rsid w:val="001926C5"/>
    <w:rsid w:val="001929BC"/>
    <w:rsid w:val="001B15C0"/>
    <w:rsid w:val="001B4E55"/>
    <w:rsid w:val="001C19C8"/>
    <w:rsid w:val="001D5F40"/>
    <w:rsid w:val="001E78BC"/>
    <w:rsid w:val="001F1D07"/>
    <w:rsid w:val="001F262E"/>
    <w:rsid w:val="001F7721"/>
    <w:rsid w:val="0021030E"/>
    <w:rsid w:val="00226BF1"/>
    <w:rsid w:val="002329D7"/>
    <w:rsid w:val="00237E26"/>
    <w:rsid w:val="00241124"/>
    <w:rsid w:val="0026131D"/>
    <w:rsid w:val="002760A1"/>
    <w:rsid w:val="00277C7A"/>
    <w:rsid w:val="0028195E"/>
    <w:rsid w:val="002E2047"/>
    <w:rsid w:val="002E4B0E"/>
    <w:rsid w:val="002E4F2C"/>
    <w:rsid w:val="0032163A"/>
    <w:rsid w:val="00321677"/>
    <w:rsid w:val="003311C3"/>
    <w:rsid w:val="00343536"/>
    <w:rsid w:val="003435EA"/>
    <w:rsid w:val="00345876"/>
    <w:rsid w:val="0034702E"/>
    <w:rsid w:val="00347070"/>
    <w:rsid w:val="00360FCF"/>
    <w:rsid w:val="003658C8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5F00"/>
    <w:rsid w:val="003E052F"/>
    <w:rsid w:val="003E06F3"/>
    <w:rsid w:val="003E21B4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67E69"/>
    <w:rsid w:val="00580062"/>
    <w:rsid w:val="005872B1"/>
    <w:rsid w:val="00593CF1"/>
    <w:rsid w:val="00594BEC"/>
    <w:rsid w:val="00595F7B"/>
    <w:rsid w:val="005A703A"/>
    <w:rsid w:val="005A74DF"/>
    <w:rsid w:val="005A78AD"/>
    <w:rsid w:val="005C5C5B"/>
    <w:rsid w:val="005C5E97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4126"/>
    <w:rsid w:val="006A6CB0"/>
    <w:rsid w:val="006B3D34"/>
    <w:rsid w:val="006B47ED"/>
    <w:rsid w:val="006D5CDE"/>
    <w:rsid w:val="006D675D"/>
    <w:rsid w:val="006F347D"/>
    <w:rsid w:val="006F41E0"/>
    <w:rsid w:val="007045EA"/>
    <w:rsid w:val="00716870"/>
    <w:rsid w:val="00741A94"/>
    <w:rsid w:val="00763F88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05B7D"/>
    <w:rsid w:val="008151DF"/>
    <w:rsid w:val="00816E09"/>
    <w:rsid w:val="00817FDD"/>
    <w:rsid w:val="00821BC6"/>
    <w:rsid w:val="00831B80"/>
    <w:rsid w:val="00832C08"/>
    <w:rsid w:val="00865066"/>
    <w:rsid w:val="00870EC1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02D"/>
    <w:rsid w:val="00A56B9C"/>
    <w:rsid w:val="00A6195D"/>
    <w:rsid w:val="00A624A5"/>
    <w:rsid w:val="00A6374A"/>
    <w:rsid w:val="00A834B2"/>
    <w:rsid w:val="00A8420B"/>
    <w:rsid w:val="00A92109"/>
    <w:rsid w:val="00A9672F"/>
    <w:rsid w:val="00AA331B"/>
    <w:rsid w:val="00AA4661"/>
    <w:rsid w:val="00AA5235"/>
    <w:rsid w:val="00AC0D89"/>
    <w:rsid w:val="00AD1E39"/>
    <w:rsid w:val="00AD656B"/>
    <w:rsid w:val="00AE5626"/>
    <w:rsid w:val="00AF0369"/>
    <w:rsid w:val="00AF5F54"/>
    <w:rsid w:val="00B00CC5"/>
    <w:rsid w:val="00B11F7F"/>
    <w:rsid w:val="00B376A4"/>
    <w:rsid w:val="00B44405"/>
    <w:rsid w:val="00B54229"/>
    <w:rsid w:val="00B54AEB"/>
    <w:rsid w:val="00B56F61"/>
    <w:rsid w:val="00B57495"/>
    <w:rsid w:val="00B74BB5"/>
    <w:rsid w:val="00B74D03"/>
    <w:rsid w:val="00B75F02"/>
    <w:rsid w:val="00B77449"/>
    <w:rsid w:val="00B91D4A"/>
    <w:rsid w:val="00BA52AD"/>
    <w:rsid w:val="00BD2E76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65E36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E028E"/>
    <w:rsid w:val="00CF2EDD"/>
    <w:rsid w:val="00CF5A74"/>
    <w:rsid w:val="00CF76EE"/>
    <w:rsid w:val="00D03ACE"/>
    <w:rsid w:val="00D05E45"/>
    <w:rsid w:val="00D101CA"/>
    <w:rsid w:val="00D4265E"/>
    <w:rsid w:val="00D56CD0"/>
    <w:rsid w:val="00D74A31"/>
    <w:rsid w:val="00D7508C"/>
    <w:rsid w:val="00D756A5"/>
    <w:rsid w:val="00D75EC2"/>
    <w:rsid w:val="00DB5893"/>
    <w:rsid w:val="00DE4626"/>
    <w:rsid w:val="00DF0287"/>
    <w:rsid w:val="00DF098A"/>
    <w:rsid w:val="00DF2812"/>
    <w:rsid w:val="00DF3D82"/>
    <w:rsid w:val="00E019D7"/>
    <w:rsid w:val="00E11A92"/>
    <w:rsid w:val="00E1240D"/>
    <w:rsid w:val="00E32507"/>
    <w:rsid w:val="00E338A3"/>
    <w:rsid w:val="00E36A34"/>
    <w:rsid w:val="00E45F42"/>
    <w:rsid w:val="00E508E7"/>
    <w:rsid w:val="00E659D4"/>
    <w:rsid w:val="00E711ED"/>
    <w:rsid w:val="00E74B94"/>
    <w:rsid w:val="00E76487"/>
    <w:rsid w:val="00E80E9E"/>
    <w:rsid w:val="00E8434A"/>
    <w:rsid w:val="00E87084"/>
    <w:rsid w:val="00E90E84"/>
    <w:rsid w:val="00E90EAD"/>
    <w:rsid w:val="00EA369C"/>
    <w:rsid w:val="00EB1F13"/>
    <w:rsid w:val="00EB4070"/>
    <w:rsid w:val="00EB5505"/>
    <w:rsid w:val="00EC0BB9"/>
    <w:rsid w:val="00EC0F77"/>
    <w:rsid w:val="00EC295F"/>
    <w:rsid w:val="00ED46A5"/>
    <w:rsid w:val="00ED47E4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DD8C-58E7-4211-8A4F-F3FD4F1B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2018-12-03T04:51:00Z</cp:lastPrinted>
  <dcterms:created xsi:type="dcterms:W3CDTF">2019-04-08T10:39:00Z</dcterms:created>
  <dcterms:modified xsi:type="dcterms:W3CDTF">2019-04-08T10:39:00Z</dcterms:modified>
</cp:coreProperties>
</file>